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215235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SBF-100B1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Anschlussbox, für Hanwha Techwin Fisheye-Kameras, Weiß, Aluminium, Außen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Gehäusematerial: Aluminum</w:t>
      </w:r>
    </w:p>
    <w:p>
      <w:pPr>
        <w:pStyle w:val="p2Style"/>
      </w:pPr>
      <w:r>
        <w:rPr>
          <w:rStyle w:val="textStyle"/>
        </w:rPr>
        <w:t xml:space="preserve">Farbe: Elfenbein</w:t>
      </w:r>
    </w:p>
    <w:p>
      <w:pPr>
        <w:pStyle w:val="p2Style"/>
      </w:pPr>
      <w:r>
        <w:rPr>
          <w:rStyle w:val="textStyle"/>
        </w:rPr>
        <w:t xml:space="preserve">Kompatibel mit SNF-8010/8010VM</w:t>
      </w:r>
    </w:p>
    <w:p>
      <w:pPr>
        <w:pStyle w:val="p2Style"/>
      </w:pPr>
      <w:r>
        <w:rPr>
          <w:rStyle w:val="textStyle"/>
        </w:rPr>
        <w:t xml:space="preserve">PNF-9010R/9010RV/9010RVM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SBF-100B1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2017-08-16T07:56:36+00:00</dcterms:created>
  <dcterms:modified xsi:type="dcterms:W3CDTF">2017-08-16T07:56:36+00:00</dcterms:modified>
  <dc:title/>
  <dc:description/>
  <dc:subject/>
  <cp:keywords/>
  <cp:category/>
</cp:coreProperties>
</file>